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631" w:rsidRDefault="00C67631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bookmarkStart w:id="0" w:name="_GoBack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Результаты массового профилактического мероприятия по выявлению водителей, управляющих транспортным средством в состоянии алкогольного опьянения.</w:t>
      </w:r>
      <w:bookmarkEnd w:id="0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05 января 2018 года в Тейковском и Гаврилово - Посадском 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Ильиснокм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районах сотрудниками ОГИБДД МО МВД России «Тейковский» проведено комплексное профилактическое мероприятие по выявлению водителей управляющих транспортными средствами с признаками алкогольного опьянения.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 рамках данного мероприятия проводилась массовая проверка водителей на предмет выявления признаков опьянения.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 ходе проведения проверки было проверено 68 единиц транспорта</w:t>
      </w:r>
    </w:p>
    <w:p w:rsidR="00B22C56" w:rsidRDefault="00C67631"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Водителей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управляющих в состоянии опьянения выявлено не было.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Отдел ГИБДД выражает свою благодарность водителям, которые соблюдают Правила Дорожного Движения.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Врио начальника ОГИБДД МО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МВД России «Тейковский»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t xml:space="preserve">И.Е. </w:t>
      </w:r>
      <w:proofErr w:type="spellStart"/>
      <w:r>
        <w:t>Едуков</w:t>
      </w:r>
      <w:proofErr w:type="spellEnd"/>
    </w:p>
    <w:p w:rsidR="00DA1047" w:rsidRDefault="00DA1047">
      <w:r w:rsidRPr="00DA1047">
        <w:rPr>
          <w:noProof/>
          <w:lang w:eastAsia="ru-RU"/>
        </w:rPr>
        <w:drawing>
          <wp:inline distT="0" distB="0" distL="0" distR="0">
            <wp:extent cx="5940425" cy="4454449"/>
            <wp:effectExtent l="0" t="0" r="0" b="0"/>
            <wp:docPr id="1" name="Рисунок 1" descr="C:\Users\Николай\Desktop\eSVQn81Uk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eSVQn81Uk1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1047" w:rsidSect="00B22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631"/>
    <w:rsid w:val="00B22C56"/>
    <w:rsid w:val="00C67631"/>
    <w:rsid w:val="00DA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911F69-B863-4A1E-8BF8-9CFAAA4F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Николай</cp:lastModifiedBy>
  <cp:revision>4</cp:revision>
  <dcterms:created xsi:type="dcterms:W3CDTF">2018-01-06T07:17:00Z</dcterms:created>
  <dcterms:modified xsi:type="dcterms:W3CDTF">2018-01-09T07:33:00Z</dcterms:modified>
</cp:coreProperties>
</file>